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子课题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《亲自然活动中幼儿记录文本的研究》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本学期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子课题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二针对不同年龄段孩子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亲自然活动中记录文本进行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收集、整理，选取出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有价值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的幼儿文本进行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研讨分析、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分类观察，从多角度集中性对比，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整合成比较完整、具体的过程性资料，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为提供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幼儿记录方面指导的策略做好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基础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研究目标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强化教师意识，强调亲自然活动中幼儿记录的重要性，从画面布局、表现形式等总结、提炼幼儿特点，发现共性问题以致力于后期提供指导策略。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继续深挖有价值的国内外文献资料，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对比所收集的文本，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通过证实性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对探究的成果进行验证。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分组研讨，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细化个案中的代表性文本，坚持探讨、有效优化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研究班级进行前期研讨，做好细化分工，熟知不同年龄段孩子的记录特点。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对比所收集的文本，总结共性问题，分析其背后的因素，对探究的成果进行验证。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参考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、内化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专家提出的宝贵意见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、优化活动组织的不足。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（一）收集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资料，坚持探讨</w:t>
      </w:r>
    </w:p>
    <w:p>
      <w:pPr>
        <w:spacing w:line="360" w:lineRule="auto"/>
        <w:ind w:firstLine="240" w:firstLineChars="1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收集班级在开展记录活动时的</w:t>
      </w:r>
      <w:r>
        <w:rPr>
          <w:rFonts w:hint="eastAsia" w:ascii="宋体"/>
          <w:sz w:val="24"/>
          <w:szCs w:val="24"/>
        </w:rPr>
        <w:t>过程性资料，根据实际开展的情况积累</w:t>
      </w:r>
      <w:r>
        <w:rPr>
          <w:rFonts w:hint="eastAsia" w:ascii="宋体"/>
          <w:sz w:val="24"/>
          <w:szCs w:val="24"/>
          <w:lang w:val="en-US" w:eastAsia="zh-CN"/>
        </w:rPr>
        <w:t>各</w:t>
      </w:r>
      <w:r>
        <w:rPr>
          <w:rFonts w:hint="eastAsia" w:ascii="宋体"/>
          <w:sz w:val="24"/>
          <w:szCs w:val="24"/>
        </w:rPr>
        <w:t>方面有价值的</w:t>
      </w:r>
      <w:r>
        <w:rPr>
          <w:rFonts w:hint="eastAsia" w:ascii="宋体"/>
          <w:sz w:val="24"/>
          <w:szCs w:val="24"/>
          <w:lang w:val="en-US" w:eastAsia="zh-CN"/>
        </w:rPr>
        <w:t>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/>
          <w:sz w:val="24"/>
          <w:szCs w:val="24"/>
        </w:rPr>
        <w:t>定期观摩、分享经验、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坚持交流，分析各班幼儿现有的记录水平，一起观察现有文本，重点讨论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共性问题。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（二）专家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到场、评估指导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邀请专家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现场观摩、评价，对活动中教师的指导、选择的内容等进行评估，提出建设性的建议。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专家指导后，</w:t>
      </w:r>
      <w:r>
        <w:rPr>
          <w:rFonts w:hint="eastAsia" w:ascii="宋体"/>
          <w:sz w:val="24"/>
          <w:szCs w:val="24"/>
        </w:rPr>
        <w:t>各班根据评估结果有针对地进行调整</w:t>
      </w:r>
      <w:r>
        <w:rPr>
          <w:rFonts w:hint="eastAsia" w:ascii="宋体"/>
          <w:sz w:val="24"/>
          <w:szCs w:val="24"/>
          <w:lang w:eastAsia="zh-CN"/>
        </w:rPr>
        <w:t>，</w:t>
      </w:r>
      <w:r>
        <w:rPr>
          <w:rFonts w:hint="eastAsia" w:ascii="宋体"/>
          <w:sz w:val="24"/>
          <w:szCs w:val="24"/>
          <w:lang w:val="en-US" w:eastAsia="zh-CN"/>
        </w:rPr>
        <w:t>在下一次实践中不断去完善。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梳理经验、复盘整合</w:t>
      </w:r>
    </w:p>
    <w:p>
      <w:pPr>
        <w:spacing w:line="360" w:lineRule="auto"/>
        <w:ind w:firstLine="240" w:firstLineChars="100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/>
          <w:sz w:val="24"/>
          <w:szCs w:val="24"/>
        </w:rPr>
        <w:t>梳理本学期</w:t>
      </w:r>
      <w:r>
        <w:rPr>
          <w:rFonts w:hint="eastAsia" w:ascii="宋体"/>
          <w:sz w:val="24"/>
          <w:szCs w:val="24"/>
          <w:lang w:val="en-US" w:eastAsia="zh-CN"/>
        </w:rPr>
        <w:t>实践</w:t>
      </w:r>
      <w:r>
        <w:rPr>
          <w:rFonts w:hint="eastAsia" w:ascii="宋体"/>
          <w:sz w:val="24"/>
          <w:szCs w:val="24"/>
        </w:rPr>
        <w:t>经验，发现问题，反思不足，并制定下学期</w:t>
      </w:r>
      <w:r>
        <w:rPr>
          <w:rFonts w:hint="eastAsia" w:ascii="宋体"/>
          <w:sz w:val="24"/>
          <w:szCs w:val="24"/>
          <w:lang w:val="en-US" w:eastAsia="zh-CN"/>
        </w:rPr>
        <w:t>改进</w:t>
      </w:r>
      <w:r>
        <w:rPr>
          <w:rFonts w:hint="eastAsia" w:ascii="宋体"/>
          <w:sz w:val="24"/>
          <w:szCs w:val="24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整理研究成果，留存有价值的过程性资料。</w:t>
      </w:r>
      <w:bookmarkStart w:id="0" w:name="_GoBack"/>
      <w:bookmarkEnd w:id="0"/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研究进程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  <w:lang w:eastAsia="zh-CN"/>
        </w:rPr>
        <w:t>月：</w:t>
      </w:r>
      <w:r>
        <w:rPr>
          <w:rFonts w:hint="eastAsia"/>
          <w:sz w:val="24"/>
          <w:szCs w:val="24"/>
          <w:lang w:val="en-US" w:eastAsia="zh-CN"/>
        </w:rPr>
        <w:t>撰写</w:t>
      </w:r>
      <w:r>
        <w:rPr>
          <w:rFonts w:hint="eastAsia"/>
          <w:sz w:val="24"/>
          <w:szCs w:val="24"/>
          <w:lang w:eastAsia="zh-CN"/>
        </w:rPr>
        <w:t>学期计划，</w:t>
      </w:r>
      <w:r>
        <w:rPr>
          <w:rFonts w:hint="eastAsia"/>
          <w:sz w:val="24"/>
          <w:szCs w:val="24"/>
          <w:lang w:val="en-US" w:eastAsia="zh-CN"/>
        </w:rPr>
        <w:t>确定好研究班级和人员分工。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  <w:lang w:eastAsia="zh-CN"/>
        </w:rPr>
        <w:t>月：</w:t>
      </w:r>
      <w:r>
        <w:rPr>
          <w:rFonts w:hint="eastAsia"/>
          <w:sz w:val="24"/>
          <w:szCs w:val="24"/>
          <w:lang w:val="en-US" w:eastAsia="zh-CN"/>
        </w:rPr>
        <w:t>多平台的查阅相关文献，进行整合分类，及时了解国内外本课题相关研究的成果。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十一、二</w:t>
      </w:r>
      <w:r>
        <w:rPr>
          <w:rFonts w:hint="eastAsia"/>
          <w:sz w:val="24"/>
          <w:szCs w:val="24"/>
          <w:lang w:eastAsia="zh-CN"/>
        </w:rPr>
        <w:t>月：邀请专家来园指导，通过现场观摩、案例审议进行诊断，提出指导性建议。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根据专家提的建议进行讨论，制定出新的调整方案并实施。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月：梳理专家建议，不断跟进优化，整理出有价值的资料，完成学期汇总。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81924"/>
    <w:multiLevelType w:val="singleLevel"/>
    <w:tmpl w:val="08B819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WE5NzI4OGUyMDVmYTY5NzBiM2NhYjNjZThlN2MifQ=="/>
  </w:docVars>
  <w:rsids>
    <w:rsidRoot w:val="00000000"/>
    <w:rsid w:val="17033CFE"/>
    <w:rsid w:val="23320168"/>
    <w:rsid w:val="26BA675A"/>
    <w:rsid w:val="2F935D06"/>
    <w:rsid w:val="43A02928"/>
    <w:rsid w:val="47EC2C71"/>
    <w:rsid w:val="4BCF51EE"/>
    <w:rsid w:val="4C6846B6"/>
    <w:rsid w:val="4F0A6DAE"/>
    <w:rsid w:val="514750BE"/>
    <w:rsid w:val="51DA1C91"/>
    <w:rsid w:val="5D8675F9"/>
    <w:rsid w:val="61B11635"/>
    <w:rsid w:val="712F289B"/>
    <w:rsid w:val="715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825</Characters>
  <Lines>0</Lines>
  <Paragraphs>0</Paragraphs>
  <TotalTime>3</TotalTime>
  <ScaleCrop>false</ScaleCrop>
  <LinksUpToDate>false</LinksUpToDate>
  <CharactersWithSpaces>835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我今天快乐吗</cp:lastModifiedBy>
  <dcterms:modified xsi:type="dcterms:W3CDTF">2022-10-14T05:42:43Z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50844051CFF94EA4893392D37077B264</vt:lpwstr>
  </property>
</Properties>
</file>